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51ae558304aa513fdc691c3922e63e9245fd29"/>
    <w:p>
      <w:pPr>
        <w:pStyle w:val="Heading3"/>
      </w:pPr>
      <w:r>
        <w:t xml:space="preserve">Информация о создании информационных комнат (ИК) в помещениях управ районов</w:t>
      </w:r>
    </w:p>
    <w:p>
      <w:pPr>
        <w:pStyle w:val="FirstParagraph"/>
      </w:pPr>
      <w:r>
        <w:t xml:space="preserve">27.03.2015</w:t>
      </w:r>
    </w:p>
    <w:p>
      <w:pPr>
        <w:pStyle w:val="BodyText"/>
      </w:pPr>
      <w:r>
        <w:t xml:space="preserve">О создании информационных комнат для консультаций граждан</w:t>
      </w:r>
      <w:r>
        <w:br/>
      </w:r>
      <w:r>
        <w:br/>
      </w:r>
      <w:r>
        <w:t xml:space="preserve">В управе Хорошевского района созданы информационные комнаты для консультаций граждан и представителей объединений собственников многоквартирных домов по вопросам, связанным с реализацией Региональной программы капитального ремонта общего имущества в многоквартирных домах на территории города Москвы.</w:t>
      </w:r>
      <w:r>
        <w:br/>
      </w:r>
      <w:r>
        <w:br/>
      </w:r>
      <w:r>
        <w:t xml:space="preserve">Информационная комната для организации консультаций по переходу на спец.счета:</w:t>
      </w:r>
      <w:r>
        <w:br/>
      </w:r>
      <w:r>
        <w:br/>
      </w:r>
      <w:r>
        <w:t xml:space="preserve">Адрес: Хорошевское шоссе, д.84, копр.3, каб.114,</w:t>
      </w:r>
      <w:r>
        <w:br/>
      </w:r>
      <w:r>
        <w:br/>
      </w:r>
      <w:r>
        <w:t xml:space="preserve">телефон 8-499-195-01-40  </w:t>
      </w:r>
      <w:r>
        <w:br/>
      </w:r>
      <w:r>
        <w:br/>
      </w:r>
      <w:r>
        <w:t xml:space="preserve">Режим работы: Понедельник-пятница с 10-00 до 19-00</w:t>
      </w:r>
      <w:r>
        <w:br/>
      </w:r>
      <w:r>
        <w:br/>
      </w:r>
      <w:r>
        <w:t xml:space="preserve">Суббота, воскресенье - выходной</w:t>
      </w:r>
      <w:r>
        <w:br/>
      </w:r>
      <w:r>
        <w:br/>
      </w:r>
      <w:r>
        <w:t xml:space="preserve">Прием ведут:</w:t>
      </w:r>
      <w:r>
        <w:br/>
      </w:r>
      <w:r>
        <w:br/>
      </w:r>
      <w:r>
        <w:t xml:space="preserve">Воронкова Оксана Олеговна, главный специалист отдела ЖКХиБ управы</w:t>
      </w:r>
      <w:r>
        <w:br/>
      </w:r>
      <w:r>
        <w:br/>
      </w:r>
      <w:r>
        <w:t xml:space="preserve">Гордеева Ольга Владимировна, главный специалист отдела ЖКХиБ управы</w:t>
      </w:r>
      <w:r>
        <w:br/>
      </w:r>
      <w:r>
        <w:br/>
      </w:r>
      <w:r>
        <w:t xml:space="preserve">Информационная комната для организации консультаций по переходу на региональный счет:</w:t>
      </w:r>
      <w:r>
        <w:br/>
      </w:r>
      <w:r>
        <w:br/>
      </w:r>
      <w:r>
        <w:t xml:space="preserve">Адрес: Хорошевское шоссе, д.84, копр.3, каб.203, тел. 8-499-195-13-51</w:t>
      </w:r>
      <w:r>
        <w:br/>
      </w:r>
      <w:r>
        <w:br/>
      </w:r>
      <w:r>
        <w:t xml:space="preserve">Режим работы: Понедельник-пятница с 10-00 до 19-00</w:t>
      </w:r>
      <w:r>
        <w:br/>
      </w:r>
      <w:r>
        <w:br/>
      </w:r>
      <w:r>
        <w:t xml:space="preserve">Суббота, воскресенье - выходной</w:t>
      </w:r>
      <w:r>
        <w:br/>
      </w:r>
      <w:r>
        <w:br/>
      </w:r>
      <w:r>
        <w:t xml:space="preserve">Прием ведут:</w:t>
      </w:r>
      <w:r>
        <w:br/>
      </w:r>
      <w:r>
        <w:br/>
      </w:r>
      <w:r>
        <w:t xml:space="preserve">Литвинов Сергей Анатольевич, советник отдела ЖКХиБ управы</w:t>
      </w:r>
      <w:r>
        <w:br/>
      </w:r>
      <w:r>
        <w:br/>
      </w:r>
      <w:r>
        <w:t xml:space="preserve">Колесников Роман Владимирович, ведущий специалист отдела ЖКХиБ управы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http://khoroshevskiy.mos.ru/overhaul/detail/1695698.html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Хорошевского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horoshevskiy.mos.ru" TargetMode="External" /><Relationship Type="http://schemas.openxmlformats.org/officeDocument/2006/relationships/hyperlink" Id="rId20" Target="http://khoroshevskiy.mos.ru/overhaul/detail/16956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horoshevskiy.mos.ru" TargetMode="External" /><Relationship Type="http://schemas.openxmlformats.org/officeDocument/2006/relationships/hyperlink" Id="rId20" Target="http://khoroshevskiy.mos.ru/overhaul/detail/16956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2025-08-01T01:54:36Z</dcterms:created>
  <dcterms:modified xsi:type="dcterms:W3CDTF">2025-08-01T01:54:36Z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